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D4" w:rsidRPr="00A5688B" w:rsidRDefault="009B43D3" w:rsidP="005A1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88B">
        <w:rPr>
          <w:rFonts w:ascii="Times New Roman" w:hAnsi="Times New Roman" w:cs="Times New Roman"/>
          <w:b/>
          <w:sz w:val="28"/>
          <w:szCs w:val="28"/>
        </w:rPr>
        <w:t>КТД «Памя</w:t>
      </w:r>
      <w:r w:rsidR="00B77774">
        <w:rPr>
          <w:rFonts w:ascii="Times New Roman" w:hAnsi="Times New Roman" w:cs="Times New Roman"/>
          <w:b/>
          <w:sz w:val="28"/>
          <w:szCs w:val="28"/>
        </w:rPr>
        <w:t>ть, которой не будет конца»-2023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181"/>
        <w:gridCol w:w="2464"/>
        <w:gridCol w:w="2465"/>
        <w:gridCol w:w="2465"/>
      </w:tblGrid>
      <w:tr w:rsidR="009B43D3" w:rsidTr="00046852">
        <w:tc>
          <w:tcPr>
            <w:tcW w:w="959" w:type="dxa"/>
          </w:tcPr>
          <w:p w:rsidR="009B43D3" w:rsidRPr="00A5688B" w:rsidRDefault="009B43D3" w:rsidP="009B4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9B43D3" w:rsidRPr="00A5688B" w:rsidRDefault="009B43D3" w:rsidP="009B4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181" w:type="dxa"/>
          </w:tcPr>
          <w:p w:rsidR="009B43D3" w:rsidRPr="00A5688B" w:rsidRDefault="00A5688B" w:rsidP="009B4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2464" w:type="dxa"/>
          </w:tcPr>
          <w:p w:rsidR="009B43D3" w:rsidRPr="00A5688B" w:rsidRDefault="009B43D3" w:rsidP="00DC7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</w:t>
            </w:r>
          </w:p>
        </w:tc>
        <w:tc>
          <w:tcPr>
            <w:tcW w:w="2465" w:type="dxa"/>
          </w:tcPr>
          <w:p w:rsidR="009B43D3" w:rsidRPr="00A5688B" w:rsidRDefault="009B43D3" w:rsidP="00DC7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65" w:type="dxa"/>
          </w:tcPr>
          <w:p w:rsidR="009B43D3" w:rsidRPr="00A5688B" w:rsidRDefault="009B43D3" w:rsidP="009B43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FF1E03" w:rsidTr="00046852">
        <w:tc>
          <w:tcPr>
            <w:tcW w:w="959" w:type="dxa"/>
          </w:tcPr>
          <w:p w:rsidR="00FF1E03" w:rsidRPr="00444A6B" w:rsidRDefault="00FF1E03" w:rsidP="00FF1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FF1E03" w:rsidRPr="00FF1E03" w:rsidRDefault="00FF1E03" w:rsidP="00FF1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1E0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акция «Шаги к Победе»</w:t>
            </w:r>
          </w:p>
        </w:tc>
        <w:tc>
          <w:tcPr>
            <w:tcW w:w="2181" w:type="dxa"/>
          </w:tcPr>
          <w:p w:rsidR="00FF1E03" w:rsidRPr="00FF1E03" w:rsidRDefault="00FF1E03" w:rsidP="00FF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FF1E03" w:rsidRPr="00FF1E03" w:rsidRDefault="00DD6F30" w:rsidP="00FF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</w:t>
            </w:r>
            <w:r w:rsidR="00FF1E03">
              <w:rPr>
                <w:rFonts w:ascii="Times New Roman" w:hAnsi="Times New Roman" w:cs="Times New Roman"/>
                <w:sz w:val="28"/>
                <w:szCs w:val="28"/>
              </w:rPr>
              <w:t>-09.05</w:t>
            </w:r>
          </w:p>
        </w:tc>
        <w:tc>
          <w:tcPr>
            <w:tcW w:w="2465" w:type="dxa"/>
          </w:tcPr>
          <w:p w:rsidR="00FF1E03" w:rsidRPr="00FF1E03" w:rsidRDefault="00FF1E03" w:rsidP="00FF1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</w:p>
        </w:tc>
        <w:tc>
          <w:tcPr>
            <w:tcW w:w="2465" w:type="dxa"/>
          </w:tcPr>
          <w:p w:rsidR="00FF1E03" w:rsidRPr="00FF1E03" w:rsidRDefault="00FF1E03" w:rsidP="00FF1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листы, размещаются в «Перекрёстке»</w:t>
            </w:r>
          </w:p>
        </w:tc>
      </w:tr>
      <w:tr w:rsidR="0009657B" w:rsidTr="00046852">
        <w:tc>
          <w:tcPr>
            <w:tcW w:w="959" w:type="dxa"/>
          </w:tcPr>
          <w:p w:rsidR="0009657B" w:rsidRPr="00444A6B" w:rsidRDefault="0009657B" w:rsidP="000965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9657B" w:rsidRDefault="0009657B" w:rsidP="00096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«Песни Победы</w:t>
            </w:r>
            <w:r w:rsidRPr="005A15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81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465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Кошкарова</w:t>
            </w:r>
            <w:proofErr w:type="spellEnd"/>
          </w:p>
        </w:tc>
        <w:tc>
          <w:tcPr>
            <w:tcW w:w="2465" w:type="dxa"/>
          </w:tcPr>
          <w:p w:rsidR="0009657B" w:rsidRDefault="0009657B" w:rsidP="00096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Музыкальные перемены, где будут звучать песни военных и послевоенных лет</w:t>
            </w:r>
          </w:p>
        </w:tc>
      </w:tr>
      <w:tr w:rsidR="0009657B" w:rsidTr="00046852">
        <w:tc>
          <w:tcPr>
            <w:tcW w:w="959" w:type="dxa"/>
          </w:tcPr>
          <w:p w:rsidR="0009657B" w:rsidRPr="00444A6B" w:rsidRDefault="0009657B" w:rsidP="0009657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09657B" w:rsidRDefault="0009657B" w:rsidP="00096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«Читаем детям о войне»</w:t>
            </w:r>
          </w:p>
        </w:tc>
        <w:tc>
          <w:tcPr>
            <w:tcW w:w="2181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2465" w:type="dxa"/>
          </w:tcPr>
          <w:p w:rsidR="0009657B" w:rsidRDefault="0009657B" w:rsidP="00096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2465" w:type="dxa"/>
          </w:tcPr>
          <w:p w:rsidR="0009657B" w:rsidRDefault="0009657B" w:rsidP="00096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каждом(!) уроке 5 минут уделяется чтению отрывка из произведения о Великой Отечественной войне. </w:t>
            </w:r>
          </w:p>
        </w:tc>
      </w:tr>
      <w:tr w:rsidR="00EC57AF" w:rsidTr="00046852">
        <w:tc>
          <w:tcPr>
            <w:tcW w:w="959" w:type="dxa"/>
          </w:tcPr>
          <w:p w:rsidR="00EC57AF" w:rsidRPr="00444A6B" w:rsidRDefault="00EC57AF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#Окна Победы</w:t>
            </w:r>
          </w:p>
        </w:tc>
        <w:tc>
          <w:tcPr>
            <w:tcW w:w="2181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2 - 8 мая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Оформляем окна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214.</w:t>
            </w:r>
          </w:p>
        </w:tc>
      </w:tr>
      <w:tr w:rsidR="00EC57AF" w:rsidTr="00046852">
        <w:tc>
          <w:tcPr>
            <w:tcW w:w="959" w:type="dxa"/>
          </w:tcPr>
          <w:p w:rsidR="00EC57AF" w:rsidRPr="00444A6B" w:rsidRDefault="00EC57AF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C57AF" w:rsidRDefault="00EC57AF" w:rsidP="00EC57AF">
            <w:pPr>
              <w:pStyle w:val="a5"/>
              <w:spacing w:line="240" w:lineRule="auto"/>
              <w:ind w:firstLine="0"/>
              <w:rPr>
                <w:szCs w:val="28"/>
              </w:rPr>
            </w:pPr>
            <w:r w:rsidRPr="00F52CFC">
              <w:rPr>
                <w:szCs w:val="28"/>
              </w:rPr>
              <w:t>Уроки мужества, приуроченные ко Дню Победы в Великой Отечественной войне</w:t>
            </w:r>
          </w:p>
        </w:tc>
        <w:tc>
          <w:tcPr>
            <w:tcW w:w="2181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EC57AF" w:rsidRPr="00AE2E29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мая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EC57AF" w:rsidRDefault="00EC57AF" w:rsidP="00CC38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</w:t>
            </w:r>
          </w:p>
        </w:tc>
      </w:tr>
      <w:tr w:rsidR="00CC38B1" w:rsidTr="00046852">
        <w:tc>
          <w:tcPr>
            <w:tcW w:w="959" w:type="dxa"/>
          </w:tcPr>
          <w:p w:rsidR="00CC38B1" w:rsidRPr="00444A6B" w:rsidRDefault="00CC38B1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CC38B1" w:rsidRPr="00F52CFC" w:rsidRDefault="00CC38B1" w:rsidP="00EC57AF">
            <w:pPr>
              <w:pStyle w:val="a5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Всероссийская военно-патриотическая акция «Знание. Герои»</w:t>
            </w:r>
          </w:p>
        </w:tc>
        <w:tc>
          <w:tcPr>
            <w:tcW w:w="2181" w:type="dxa"/>
          </w:tcPr>
          <w:p w:rsidR="00CC38B1" w:rsidRDefault="00CC38B1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464" w:type="dxa"/>
          </w:tcPr>
          <w:p w:rsidR="00CC38B1" w:rsidRDefault="00CC38B1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 мая</w:t>
            </w:r>
          </w:p>
        </w:tc>
        <w:tc>
          <w:tcPr>
            <w:tcW w:w="2465" w:type="dxa"/>
          </w:tcPr>
          <w:p w:rsidR="00CC38B1" w:rsidRDefault="00CC38B1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Бардакова Н.Г.</w:t>
            </w:r>
            <w:bookmarkStart w:id="0" w:name="_GoBack"/>
            <w:bookmarkEnd w:id="0"/>
          </w:p>
        </w:tc>
        <w:tc>
          <w:tcPr>
            <w:tcW w:w="2465" w:type="dxa"/>
          </w:tcPr>
          <w:p w:rsidR="00CC38B1" w:rsidRDefault="00CC38B1" w:rsidP="00EC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</w:tr>
      <w:tr w:rsidR="00EC57AF" w:rsidTr="00046852">
        <w:trPr>
          <w:trHeight w:val="794"/>
        </w:trPr>
        <w:tc>
          <w:tcPr>
            <w:tcW w:w="959" w:type="dxa"/>
          </w:tcPr>
          <w:p w:rsidR="00EC57AF" w:rsidRPr="00444A6B" w:rsidRDefault="00EC57AF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школьном паблике «Перекрёсток»</w:t>
            </w:r>
          </w:p>
        </w:tc>
        <w:tc>
          <w:tcPr>
            <w:tcW w:w="2181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классы, родители</w:t>
            </w:r>
          </w:p>
        </w:tc>
        <w:tc>
          <w:tcPr>
            <w:tcW w:w="2464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9 мая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 Маркович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7AF" w:rsidTr="00046852">
        <w:trPr>
          <w:trHeight w:val="794"/>
        </w:trPr>
        <w:tc>
          <w:tcPr>
            <w:tcW w:w="959" w:type="dxa"/>
          </w:tcPr>
          <w:p w:rsidR="00EC57AF" w:rsidRPr="00444A6B" w:rsidRDefault="00EC57AF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77-я традиционная весенняя легкоатлетическая эстафета, посвященная</w:t>
            </w:r>
            <w:r w:rsidRPr="006A5BCD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в Великой Отечественной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ойне 1941 – 1945 годов, на призы</w:t>
            </w:r>
            <w:r w:rsidRPr="006A5BCD">
              <w:rPr>
                <w:rFonts w:ascii="Times New Roman" w:hAnsi="Times New Roman" w:cs="Times New Roman"/>
                <w:sz w:val="28"/>
                <w:szCs w:val="28"/>
              </w:rPr>
              <w:t xml:space="preserve"> газеты «Красная Вишера»</w:t>
            </w:r>
          </w:p>
        </w:tc>
        <w:tc>
          <w:tcPr>
            <w:tcW w:w="2181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мая, 10.00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Опарин</w:t>
            </w:r>
          </w:p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</w:p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Саидахмедов</w:t>
            </w:r>
            <w:proofErr w:type="spellEnd"/>
          </w:p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Мехоношина</w:t>
            </w:r>
            <w:proofErr w:type="spellEnd"/>
          </w:p>
        </w:tc>
        <w:tc>
          <w:tcPr>
            <w:tcW w:w="2465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57AF" w:rsidTr="00046852">
        <w:trPr>
          <w:trHeight w:val="794"/>
        </w:trPr>
        <w:tc>
          <w:tcPr>
            <w:tcW w:w="959" w:type="dxa"/>
          </w:tcPr>
          <w:p w:rsidR="00EC57AF" w:rsidRPr="00444A6B" w:rsidRDefault="00EC57AF" w:rsidP="00EC57A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«Письмо солдату»</w:t>
            </w:r>
          </w:p>
        </w:tc>
        <w:tc>
          <w:tcPr>
            <w:tcW w:w="2181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лассы</w:t>
            </w:r>
          </w:p>
        </w:tc>
        <w:tc>
          <w:tcPr>
            <w:tcW w:w="2464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6 мая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65" w:type="dxa"/>
          </w:tcPr>
          <w:p w:rsidR="00EC57AF" w:rsidRDefault="00EC57AF" w:rsidP="00EC57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сдать Бардаковой Н.Г.</w:t>
            </w:r>
          </w:p>
        </w:tc>
      </w:tr>
      <w:tr w:rsidR="009B3904" w:rsidTr="00046852">
        <w:trPr>
          <w:trHeight w:val="794"/>
        </w:trPr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ветеранов педагогов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9570F0" w:rsidRDefault="009570F0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Собянина С.Е.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</w:t>
            </w:r>
            <w:r w:rsidRPr="00F10457">
              <w:rPr>
                <w:rFonts w:ascii="Times New Roman" w:hAnsi="Times New Roman" w:cs="Times New Roman"/>
                <w:sz w:val="28"/>
                <w:szCs w:val="28"/>
              </w:rPr>
              <w:t xml:space="preserve"> юнармейцев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5а, 8-11 классы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мая </w:t>
            </w:r>
          </w:p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(городская площадь)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Опарин</w:t>
            </w:r>
          </w:p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Оверина</w:t>
            </w:r>
            <w:proofErr w:type="spellEnd"/>
          </w:p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Саидахмедов</w:t>
            </w:r>
            <w:proofErr w:type="spellEnd"/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волонтёры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260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акции Бессмертный полк.  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С.Е. Собянина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цветов и участие в митинге, посвященном Дню Победы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мая, 11.30</w:t>
            </w:r>
          </w:p>
        </w:tc>
        <w:tc>
          <w:tcPr>
            <w:tcW w:w="2465" w:type="dxa"/>
          </w:tcPr>
          <w:p w:rsidR="009B3904" w:rsidRPr="00A5688B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В.К. Русских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посвященных Победе в ВОВ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желанию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904" w:rsidTr="00046852">
        <w:tc>
          <w:tcPr>
            <w:tcW w:w="959" w:type="dxa"/>
          </w:tcPr>
          <w:p w:rsidR="009B3904" w:rsidRPr="00444A6B" w:rsidRDefault="009B3904" w:rsidP="009B390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07FF"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«Сад памяти»</w:t>
            </w:r>
          </w:p>
        </w:tc>
        <w:tc>
          <w:tcPr>
            <w:tcW w:w="2181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2464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Н.Г. Бардакова</w:t>
            </w:r>
          </w:p>
          <w:p w:rsidR="009B3904" w:rsidRDefault="009B3904" w:rsidP="009B39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Кривчик Н.Г.</w:t>
            </w:r>
          </w:p>
        </w:tc>
        <w:tc>
          <w:tcPr>
            <w:tcW w:w="2465" w:type="dxa"/>
          </w:tcPr>
          <w:p w:rsidR="009B3904" w:rsidRDefault="009B3904" w:rsidP="009B3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43D3" w:rsidRPr="009B43D3" w:rsidRDefault="009B43D3" w:rsidP="00046852">
      <w:pPr>
        <w:rPr>
          <w:rFonts w:ascii="Times New Roman" w:hAnsi="Times New Roman" w:cs="Times New Roman"/>
        </w:rPr>
      </w:pPr>
    </w:p>
    <w:sectPr w:rsidR="009B43D3" w:rsidRPr="009B43D3" w:rsidSect="00CA703C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B3092"/>
    <w:multiLevelType w:val="hybridMultilevel"/>
    <w:tmpl w:val="FB18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672"/>
    <w:rsid w:val="000123C5"/>
    <w:rsid w:val="00045464"/>
    <w:rsid w:val="00046852"/>
    <w:rsid w:val="0009657B"/>
    <w:rsid w:val="001B7D1A"/>
    <w:rsid w:val="001F68B0"/>
    <w:rsid w:val="0024385A"/>
    <w:rsid w:val="00247C31"/>
    <w:rsid w:val="002F4A54"/>
    <w:rsid w:val="0030230E"/>
    <w:rsid w:val="00354866"/>
    <w:rsid w:val="00356C88"/>
    <w:rsid w:val="004257A2"/>
    <w:rsid w:val="00444A6B"/>
    <w:rsid w:val="00476C8C"/>
    <w:rsid w:val="004E222A"/>
    <w:rsid w:val="004E4637"/>
    <w:rsid w:val="005349D2"/>
    <w:rsid w:val="005A07FF"/>
    <w:rsid w:val="005A154D"/>
    <w:rsid w:val="005B4687"/>
    <w:rsid w:val="005B667F"/>
    <w:rsid w:val="005E232A"/>
    <w:rsid w:val="006234FC"/>
    <w:rsid w:val="00647B18"/>
    <w:rsid w:val="00677D70"/>
    <w:rsid w:val="00683030"/>
    <w:rsid w:val="00696309"/>
    <w:rsid w:val="00697846"/>
    <w:rsid w:val="006A47A2"/>
    <w:rsid w:val="006A5BCD"/>
    <w:rsid w:val="006D55AB"/>
    <w:rsid w:val="007F7806"/>
    <w:rsid w:val="008B34F4"/>
    <w:rsid w:val="008B69A8"/>
    <w:rsid w:val="008D3427"/>
    <w:rsid w:val="009570F0"/>
    <w:rsid w:val="009B3904"/>
    <w:rsid w:val="009B43D3"/>
    <w:rsid w:val="009D273F"/>
    <w:rsid w:val="009F1971"/>
    <w:rsid w:val="00A52BD8"/>
    <w:rsid w:val="00A5688B"/>
    <w:rsid w:val="00A86D9B"/>
    <w:rsid w:val="00AE2E29"/>
    <w:rsid w:val="00B51FED"/>
    <w:rsid w:val="00B77774"/>
    <w:rsid w:val="00BC2D58"/>
    <w:rsid w:val="00C05454"/>
    <w:rsid w:val="00C40672"/>
    <w:rsid w:val="00C74ABB"/>
    <w:rsid w:val="00CA703C"/>
    <w:rsid w:val="00CC38B1"/>
    <w:rsid w:val="00CE4A85"/>
    <w:rsid w:val="00CF417E"/>
    <w:rsid w:val="00DA0DA7"/>
    <w:rsid w:val="00DB2603"/>
    <w:rsid w:val="00DD6F30"/>
    <w:rsid w:val="00DF4B06"/>
    <w:rsid w:val="00E03FD4"/>
    <w:rsid w:val="00E27687"/>
    <w:rsid w:val="00E61A76"/>
    <w:rsid w:val="00E6556D"/>
    <w:rsid w:val="00EC55B0"/>
    <w:rsid w:val="00EC57AF"/>
    <w:rsid w:val="00EC651A"/>
    <w:rsid w:val="00F10457"/>
    <w:rsid w:val="00F24B52"/>
    <w:rsid w:val="00F5019D"/>
    <w:rsid w:val="00F52CFC"/>
    <w:rsid w:val="00F635D1"/>
    <w:rsid w:val="00FB26AE"/>
    <w:rsid w:val="00FF1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176"/>
  <w15:docId w15:val="{DE8684BB-F47E-4DF5-96E3-013531A0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A6B"/>
    <w:pPr>
      <w:ind w:left="720"/>
      <w:contextualSpacing/>
    </w:pPr>
  </w:style>
  <w:style w:type="paragraph" w:styleId="a5">
    <w:name w:val="Body Text"/>
    <w:basedOn w:val="a"/>
    <w:link w:val="a6"/>
    <w:rsid w:val="00F52CFC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F52C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68</cp:revision>
  <cp:lastPrinted>2021-04-28T03:22:00Z</cp:lastPrinted>
  <dcterms:created xsi:type="dcterms:W3CDTF">2018-04-27T11:03:00Z</dcterms:created>
  <dcterms:modified xsi:type="dcterms:W3CDTF">2023-04-25T06:03:00Z</dcterms:modified>
</cp:coreProperties>
</file>